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E5D" w:rsidRPr="00EE3E5D" w:rsidRDefault="00EE3E5D">
      <w:r w:rsidRPr="00EE3E5D">
        <w:t xml:space="preserve">За решенную задачку </w:t>
      </w:r>
      <w:r w:rsidRPr="00EE3E5D">
        <w:rPr>
          <w:color w:val="FF0000"/>
        </w:rPr>
        <w:t>свыше 190</w:t>
      </w:r>
      <w:bookmarkStart w:id="0" w:name="_GoBack"/>
      <w:bookmarkEnd w:id="0"/>
      <w:r w:rsidRPr="00EE3E5D">
        <w:rPr>
          <w:color w:val="FF0000"/>
        </w:rPr>
        <w:t xml:space="preserve">0 – </w:t>
      </w:r>
      <w:r w:rsidRPr="00EE3E5D">
        <w:rPr>
          <w:b/>
          <w:color w:val="FF0000"/>
        </w:rPr>
        <w:t>1 балл</w:t>
      </w:r>
      <w:r w:rsidRPr="00EE3E5D">
        <w:rPr>
          <w:color w:val="FF0000"/>
        </w:rPr>
        <w:t xml:space="preserve"> </w:t>
      </w:r>
      <w:r w:rsidRPr="00EE3E5D">
        <w:t xml:space="preserve">в рейтинг; </w:t>
      </w:r>
      <w:r w:rsidRPr="00EE3E5D">
        <w:rPr>
          <w:color w:val="FF0000"/>
        </w:rPr>
        <w:t xml:space="preserve">от 1800 до 1900 – </w:t>
      </w:r>
      <w:r w:rsidRPr="00EE3E5D">
        <w:rPr>
          <w:b/>
          <w:color w:val="FF0000"/>
        </w:rPr>
        <w:t>2 балла</w:t>
      </w:r>
      <w:r w:rsidRPr="00EE3E5D">
        <w:t>;</w:t>
      </w:r>
      <w:r w:rsidRPr="00EE3E5D">
        <w:br/>
      </w:r>
      <w:r w:rsidRPr="00EE3E5D">
        <w:rPr>
          <w:color w:val="FF0000"/>
        </w:rPr>
        <w:t xml:space="preserve">с 1700 до 1800 – </w:t>
      </w:r>
      <w:r w:rsidRPr="00EE3E5D">
        <w:rPr>
          <w:b/>
          <w:color w:val="FF0000"/>
        </w:rPr>
        <w:t>3 балла</w:t>
      </w:r>
      <w:r w:rsidRPr="00EE3E5D">
        <w:rPr>
          <w:color w:val="FF0000"/>
        </w:rPr>
        <w:t xml:space="preserve">; с 1600 до 1700 – </w:t>
      </w:r>
      <w:r w:rsidRPr="00EE3E5D">
        <w:rPr>
          <w:b/>
          <w:color w:val="FF0000"/>
        </w:rPr>
        <w:t>4 балла</w:t>
      </w:r>
      <w:r w:rsidRPr="00EE3E5D">
        <w:t xml:space="preserve">; </w:t>
      </w:r>
      <w:r w:rsidRPr="00EE3E5D">
        <w:rPr>
          <w:color w:val="FF0000"/>
        </w:rPr>
        <w:t xml:space="preserve">ниже 1600 – </w:t>
      </w:r>
      <w:r w:rsidRPr="00EE3E5D">
        <w:rPr>
          <w:b/>
          <w:color w:val="FF0000"/>
        </w:rPr>
        <w:t>5 баллов</w:t>
      </w:r>
      <w:r w:rsidRPr="00EE3E5D">
        <w:t>.</w:t>
      </w:r>
    </w:p>
    <w:p w:rsidR="00EE3E5D" w:rsidRPr="00EE3E5D" w:rsidRDefault="00EE3E5D"/>
    <w:p w:rsidR="00291F4E" w:rsidRDefault="00C040B3">
      <w:r>
        <w:rPr>
          <w:noProof/>
        </w:rPr>
        <w:drawing>
          <wp:inline distT="0" distB="0" distL="0" distR="0">
            <wp:extent cx="5940425" cy="41986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— копия — копия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0B3" w:rsidRDefault="00C040B3"/>
    <w:p w:rsidR="00C040B3" w:rsidRDefault="00C040B3">
      <w:r>
        <w:rPr>
          <w:noProof/>
        </w:rPr>
        <w:drawing>
          <wp:inline distT="0" distB="0" distL="0" distR="0">
            <wp:extent cx="5591175" cy="43106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 — копия — копия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476" cy="431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4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CF5"/>
    <w:rsid w:val="00291F4E"/>
    <w:rsid w:val="00C040B3"/>
    <w:rsid w:val="00E03CF5"/>
    <w:rsid w:val="00EE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0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0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Adel1</dc:creator>
  <cp:keywords/>
  <dc:description/>
  <cp:lastModifiedBy>Adel1</cp:lastModifiedBy>
  <cp:revision>5</cp:revision>
  <dcterms:created xsi:type="dcterms:W3CDTF">2013-11-23T04:31:00Z</dcterms:created>
  <dcterms:modified xsi:type="dcterms:W3CDTF">2013-11-23T04:56:00Z</dcterms:modified>
</cp:coreProperties>
</file>